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74" w:rsidRDefault="00591B74"/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МКУК "Дом культуры 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20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</w:t>
      </w:r>
      <w:r w:rsidR="00DE7D5F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41299">
        <w:rPr>
          <w:rFonts w:ascii="Tahoma" w:hAnsi="Tahoma" w:cs="Tahoma"/>
          <w:b/>
          <w:bCs/>
          <w:sz w:val="16"/>
          <w:szCs w:val="16"/>
        </w:rPr>
        <w:t>20</w:t>
      </w:r>
      <w:r w:rsidR="00125B5B">
        <w:rPr>
          <w:rFonts w:ascii="Tahoma" w:hAnsi="Tahoma" w:cs="Tahoma"/>
          <w:b/>
          <w:bCs/>
          <w:sz w:val="16"/>
          <w:szCs w:val="16"/>
        </w:rPr>
        <w:t>20</w:t>
      </w:r>
      <w:r w:rsidR="00DE7D5F">
        <w:rPr>
          <w:rFonts w:ascii="Tahoma" w:hAnsi="Tahoma" w:cs="Tahoma"/>
          <w:b/>
          <w:bCs/>
          <w:sz w:val="16"/>
          <w:szCs w:val="16"/>
        </w:rPr>
        <w:t xml:space="preserve"> </w:t>
      </w:r>
      <w:bookmarkStart w:id="0" w:name="_GoBack"/>
      <w:bookmarkEnd w:id="0"/>
      <w:r w:rsidRPr="00741299">
        <w:rPr>
          <w:rFonts w:ascii="Tahoma" w:hAnsi="Tahoma" w:cs="Tahoma"/>
          <w:b/>
          <w:bCs/>
          <w:sz w:val="16"/>
          <w:szCs w:val="16"/>
        </w:rPr>
        <w:t>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8"/>
        <w:gridCol w:w="1735"/>
        <w:gridCol w:w="1334"/>
        <w:gridCol w:w="1275"/>
        <w:gridCol w:w="1553"/>
        <w:gridCol w:w="1061"/>
        <w:gridCol w:w="1281"/>
        <w:gridCol w:w="1336"/>
        <w:gridCol w:w="922"/>
        <w:gridCol w:w="1281"/>
        <w:gridCol w:w="1272"/>
        <w:gridCol w:w="1566"/>
        <w:gridCol w:w="1412"/>
      </w:tblGrid>
      <w:tr w:rsidR="00741299" w:rsidRPr="00DF4231" w:rsidTr="007A420C">
        <w:tc>
          <w:tcPr>
            <w:tcW w:w="458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35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4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170" w:type="dxa"/>
            <w:gridSpan w:val="4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39" w:type="dxa"/>
            <w:gridSpan w:val="3"/>
          </w:tcPr>
          <w:p w:rsidR="00741299" w:rsidRPr="00DF4231" w:rsidRDefault="00741299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DF4231" w:rsidRDefault="00741299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арированный годовой доход за 2020</w:t>
            </w: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DF4231" w:rsidTr="007A420C">
        <w:tc>
          <w:tcPr>
            <w:tcW w:w="458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3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6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36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22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20C" w:rsidRPr="00DF4231" w:rsidTr="007A420C">
        <w:trPr>
          <w:trHeight w:val="942"/>
        </w:trPr>
        <w:tc>
          <w:tcPr>
            <w:tcW w:w="458" w:type="dxa"/>
            <w:vMerge w:val="restart"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Ругаева Надежда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Геронтьевна</w:t>
            </w:r>
            <w:proofErr w:type="spellEnd"/>
          </w:p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34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Директор МКУК "Дом культуры поселка имени К. Либкнехта</w:t>
            </w:r>
          </w:p>
        </w:tc>
        <w:tc>
          <w:tcPr>
            <w:tcW w:w="1275" w:type="dxa"/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="00125B5B">
              <w:rPr>
                <w:rFonts w:ascii="Tahoma" w:hAnsi="Tahoma" w:cs="Tahoma"/>
                <w:sz w:val="16"/>
                <w:szCs w:val="16"/>
              </w:rPr>
              <w:t xml:space="preserve">емельный </w:t>
            </w:r>
            <w:r>
              <w:rPr>
                <w:rFonts w:ascii="Tahoma" w:hAnsi="Tahoma" w:cs="Tahoma"/>
                <w:sz w:val="16"/>
                <w:szCs w:val="16"/>
              </w:rPr>
              <w:t>участок</w:t>
            </w:r>
          </w:p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Для дачного строительства</w:t>
            </w:r>
          </w:p>
        </w:tc>
        <w:tc>
          <w:tcPr>
            <w:tcW w:w="1553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1288,0</w:t>
            </w:r>
          </w:p>
        </w:tc>
        <w:tc>
          <w:tcPr>
            <w:tcW w:w="1281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922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7A420C" w:rsidRPr="00125B5B" w:rsidRDefault="00125B5B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125B5B">
              <w:rPr>
                <w:rFonts w:ascii="Tahoma" w:hAnsi="Tahoma" w:cs="Tahoma"/>
                <w:bCs/>
                <w:sz w:val="16"/>
                <w:szCs w:val="16"/>
              </w:rPr>
              <w:t>655708,69</w:t>
            </w:r>
          </w:p>
        </w:tc>
        <w:tc>
          <w:tcPr>
            <w:tcW w:w="1412" w:type="dxa"/>
            <w:vMerge w:val="restart"/>
          </w:tcPr>
          <w:p w:rsidR="007A420C" w:rsidRPr="00741299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A420C" w:rsidRPr="00DF4231" w:rsidTr="007A420C">
        <w:trPr>
          <w:trHeight w:val="695"/>
        </w:trPr>
        <w:tc>
          <w:tcPr>
            <w:tcW w:w="458" w:type="dxa"/>
            <w:vMerge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A420C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="00125B5B">
              <w:rPr>
                <w:rFonts w:ascii="Tahoma" w:hAnsi="Tahoma" w:cs="Tahoma"/>
                <w:sz w:val="16"/>
                <w:szCs w:val="16"/>
              </w:rPr>
              <w:t xml:space="preserve">емельный </w:t>
            </w:r>
            <w:r>
              <w:rPr>
                <w:rFonts w:ascii="Tahoma" w:hAnsi="Tahoma" w:cs="Tahoma"/>
                <w:sz w:val="16"/>
                <w:szCs w:val="16"/>
              </w:rPr>
              <w:t>участок</w:t>
            </w:r>
          </w:p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Для ИЖС</w:t>
            </w:r>
          </w:p>
        </w:tc>
        <w:tc>
          <w:tcPr>
            <w:tcW w:w="1553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1000,0</w:t>
            </w:r>
          </w:p>
        </w:tc>
        <w:tc>
          <w:tcPr>
            <w:tcW w:w="1281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20C" w:rsidRPr="00DF4231" w:rsidTr="007A420C">
        <w:trPr>
          <w:trHeight w:val="347"/>
        </w:trPr>
        <w:tc>
          <w:tcPr>
            <w:tcW w:w="458" w:type="dxa"/>
            <w:vMerge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553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502,6</w:t>
            </w:r>
          </w:p>
        </w:tc>
        <w:tc>
          <w:tcPr>
            <w:tcW w:w="1281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20C" w:rsidRPr="00DF4231" w:rsidTr="007A420C">
        <w:trPr>
          <w:trHeight w:val="297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77,0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lastRenderedPageBreak/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 "Библиотека 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20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20</w:t>
      </w:r>
      <w:r w:rsidR="00125B5B">
        <w:rPr>
          <w:rFonts w:ascii="Tahoma" w:hAnsi="Tahoma" w:cs="Tahoma"/>
          <w:b/>
          <w:bCs/>
          <w:sz w:val="16"/>
          <w:szCs w:val="16"/>
        </w:rPr>
        <w:t>20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9"/>
        <w:gridCol w:w="1523"/>
        <w:gridCol w:w="1385"/>
        <w:gridCol w:w="1433"/>
        <w:gridCol w:w="1653"/>
        <w:gridCol w:w="1554"/>
        <w:gridCol w:w="1281"/>
        <w:gridCol w:w="805"/>
        <w:gridCol w:w="862"/>
        <w:gridCol w:w="1281"/>
        <w:gridCol w:w="1272"/>
        <w:gridCol w:w="1566"/>
        <w:gridCol w:w="1412"/>
      </w:tblGrid>
      <w:tr w:rsidR="00741299" w:rsidRPr="00741299" w:rsidTr="006F7A81">
        <w:tc>
          <w:tcPr>
            <w:tcW w:w="459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3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921" w:type="dxa"/>
            <w:gridSpan w:val="4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48" w:type="dxa"/>
            <w:gridSpan w:val="3"/>
          </w:tcPr>
          <w:p w:rsidR="00741299" w:rsidRPr="00741299" w:rsidRDefault="00741299" w:rsidP="0074129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741299" w:rsidRDefault="00741299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741299" w:rsidTr="006F7A81">
        <w:tc>
          <w:tcPr>
            <w:tcW w:w="459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3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53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554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05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1299" w:rsidRPr="00741299" w:rsidTr="006F7A81">
        <w:trPr>
          <w:trHeight w:val="299"/>
        </w:trPr>
        <w:tc>
          <w:tcPr>
            <w:tcW w:w="459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523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ВЕРЯЕВА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Ольга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Александровна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5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Директор МКУ "Библиотека пос. им. К.Либкнехта"</w:t>
            </w:r>
          </w:p>
        </w:tc>
        <w:tc>
          <w:tcPr>
            <w:tcW w:w="1433" w:type="dxa"/>
          </w:tcPr>
          <w:p w:rsidR="00741299" w:rsidRPr="00741299" w:rsidRDefault="00741299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653" w:type="dxa"/>
          </w:tcPr>
          <w:p w:rsidR="00741299" w:rsidRPr="00741299" w:rsidRDefault="00741299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554" w:type="dxa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54,4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805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741299" w:rsidRPr="00741299" w:rsidRDefault="00741299" w:rsidP="00125B5B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  <w:r w:rsidR="00125B5B">
              <w:rPr>
                <w:rFonts w:ascii="Tahoma" w:hAnsi="Tahoma" w:cs="Tahoma"/>
                <w:sz w:val="16"/>
                <w:szCs w:val="16"/>
              </w:rPr>
              <w:t>393795,66</w:t>
            </w:r>
          </w:p>
        </w:tc>
        <w:tc>
          <w:tcPr>
            <w:tcW w:w="1412" w:type="dxa"/>
            <w:vMerge w:val="restart"/>
          </w:tcPr>
          <w:p w:rsidR="00741299" w:rsidRPr="00741299" w:rsidRDefault="006F7A81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741299" w:rsidTr="006F7A81">
        <w:trPr>
          <w:trHeight w:val="544"/>
        </w:trPr>
        <w:tc>
          <w:tcPr>
            <w:tcW w:w="459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3" w:type="dxa"/>
          </w:tcPr>
          <w:p w:rsidR="006F7A81" w:rsidRPr="00741299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земельный участок </w:t>
            </w:r>
            <w:r>
              <w:rPr>
                <w:rFonts w:ascii="Tahoma" w:hAnsi="Tahoma" w:cs="Tahom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653" w:type="dxa"/>
          </w:tcPr>
          <w:p w:rsidR="006F7A81" w:rsidRPr="00741299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554" w:type="dxa"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1628</w:t>
            </w:r>
            <w:r>
              <w:rPr>
                <w:rFonts w:ascii="Tahoma" w:hAnsi="Tahoma" w:cs="Tahoma"/>
                <w:sz w:val="16"/>
                <w:szCs w:val="16"/>
              </w:rPr>
              <w:t>,0</w:t>
            </w:r>
          </w:p>
        </w:tc>
        <w:tc>
          <w:tcPr>
            <w:tcW w:w="1281" w:type="dxa"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805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741299" w:rsidRDefault="006F7A81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 w:rsidP="00741299">
      <w:pPr>
        <w:spacing w:after="0"/>
        <w:rPr>
          <w:rFonts w:ascii="Tahoma" w:hAnsi="Tahoma" w:cs="Tahoma"/>
          <w:sz w:val="16"/>
          <w:szCs w:val="16"/>
        </w:rPr>
      </w:pPr>
    </w:p>
    <w:p w:rsidR="006F7A81" w:rsidRDefault="006F7A81" w:rsidP="00741299">
      <w:pPr>
        <w:spacing w:after="0"/>
        <w:rPr>
          <w:rFonts w:ascii="Tahoma" w:hAnsi="Tahoma" w:cs="Tahoma"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lastRenderedPageBreak/>
        <w:t>Сведения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proofErr w:type="spellStart"/>
      <w:r w:rsidRPr="006F7A81">
        <w:rPr>
          <w:rFonts w:ascii="Tahoma" w:hAnsi="Tahoma" w:cs="Tahoma"/>
          <w:b/>
          <w:bCs/>
          <w:sz w:val="16"/>
          <w:szCs w:val="16"/>
        </w:rPr>
        <w:t>и.о</w:t>
      </w:r>
      <w:proofErr w:type="spellEnd"/>
      <w:r w:rsidRPr="006F7A81">
        <w:rPr>
          <w:rFonts w:ascii="Tahoma" w:hAnsi="Tahoma" w:cs="Tahoma"/>
          <w:b/>
          <w:bCs/>
          <w:sz w:val="16"/>
          <w:szCs w:val="16"/>
        </w:rPr>
        <w:t>. директора МКУ "Управление хозяйственного обеспечения поселка имени К. Либкнехта"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20</w:t>
      </w:r>
      <w:r w:rsidRPr="006F7A81">
        <w:rPr>
          <w:rFonts w:ascii="Tahoma" w:hAnsi="Tahoma" w:cs="Tahoma"/>
          <w:b/>
          <w:bCs/>
          <w:sz w:val="16"/>
          <w:szCs w:val="16"/>
        </w:rPr>
        <w:t xml:space="preserve"> года по 31 декабря 20</w:t>
      </w:r>
      <w:r w:rsidR="00125B5B">
        <w:rPr>
          <w:rFonts w:ascii="Tahoma" w:hAnsi="Tahoma" w:cs="Tahoma"/>
          <w:b/>
          <w:bCs/>
          <w:sz w:val="16"/>
          <w:szCs w:val="16"/>
        </w:rPr>
        <w:t xml:space="preserve">20 </w:t>
      </w:r>
      <w:r w:rsidRPr="006F7A81">
        <w:rPr>
          <w:rFonts w:ascii="Tahoma" w:hAnsi="Tahoma" w:cs="Tahoma"/>
          <w:b/>
          <w:bCs/>
          <w:sz w:val="16"/>
          <w:szCs w:val="16"/>
        </w:rPr>
        <w:t>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9"/>
        <w:gridCol w:w="1441"/>
        <w:gridCol w:w="1380"/>
        <w:gridCol w:w="1340"/>
        <w:gridCol w:w="1556"/>
        <w:gridCol w:w="1554"/>
        <w:gridCol w:w="1281"/>
        <w:gridCol w:w="1082"/>
        <w:gridCol w:w="862"/>
        <w:gridCol w:w="1281"/>
        <w:gridCol w:w="1272"/>
        <w:gridCol w:w="1566"/>
        <w:gridCol w:w="1412"/>
      </w:tblGrid>
      <w:tr w:rsidR="006F7A81" w:rsidRPr="006F7A81" w:rsidTr="006F7A81">
        <w:tc>
          <w:tcPr>
            <w:tcW w:w="459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731" w:type="dxa"/>
            <w:gridSpan w:val="4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</w:tcPr>
          <w:p w:rsidR="006F7A81" w:rsidRPr="006F7A81" w:rsidRDefault="006F7A81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6F7A81" w:rsidRPr="006F7A81" w:rsidRDefault="006F7A81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7A81" w:rsidRPr="006F7A81" w:rsidTr="006F7A81"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6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8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7A81" w:rsidRPr="006F7A81" w:rsidTr="006F7A81">
        <w:trPr>
          <w:trHeight w:val="299"/>
        </w:trPr>
        <w:tc>
          <w:tcPr>
            <w:tcW w:w="459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ВЛАСОВА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Галина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Алексеевна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Исполняющий</w:t>
            </w:r>
            <w:proofErr w:type="gramEnd"/>
            <w:r w:rsidRPr="006F7A81">
              <w:rPr>
                <w:rFonts w:ascii="Tahoma" w:hAnsi="Tahoma" w:cs="Tahoma"/>
                <w:sz w:val="16"/>
                <w:szCs w:val="16"/>
              </w:rPr>
              <w:t xml:space="preserve"> обязанности директора МКУ "Управление хозяйственного обеспечения пос. им. К.Либкнехта"</w:t>
            </w: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556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индивидуальная)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56,9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6F7A81" w:rsidRPr="006F7A81" w:rsidRDefault="00125B5B" w:rsidP="007A42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518716,21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земельный участок</w:t>
            </w:r>
          </w:p>
        </w:tc>
        <w:tc>
          <w:tcPr>
            <w:tcW w:w="1556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индивидуальная)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700,0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6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(долевая,</w:t>
            </w:r>
            <w:proofErr w:type="gramEnd"/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1/2 доли)</w:t>
            </w:r>
            <w:proofErr w:type="gramEnd"/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73,8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6" w:type="dxa"/>
            <w:vMerge w:val="restart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(долевая,</w:t>
            </w:r>
            <w:proofErr w:type="gramEnd"/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1/2 доли)</w:t>
            </w:r>
            <w:proofErr w:type="gramEnd"/>
          </w:p>
        </w:tc>
        <w:tc>
          <w:tcPr>
            <w:tcW w:w="1554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73,8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Легковой автомобиль ВАЗ 2121</w:t>
            </w:r>
          </w:p>
        </w:tc>
        <w:tc>
          <w:tcPr>
            <w:tcW w:w="1566" w:type="dxa"/>
            <w:vMerge w:val="restart"/>
          </w:tcPr>
          <w:p w:rsidR="006F7A81" w:rsidRPr="006F7A81" w:rsidRDefault="00125B5B" w:rsidP="007A4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804400,85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Легковой автомобиль</w:t>
            </w:r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"</w:t>
            </w:r>
            <w:proofErr w:type="spellStart"/>
            <w:r w:rsidRPr="006F7A81">
              <w:rPr>
                <w:rFonts w:ascii="Tahoma" w:hAnsi="Tahoma" w:cs="Tahoma"/>
                <w:sz w:val="16"/>
                <w:szCs w:val="16"/>
              </w:rPr>
              <w:t>Chevrolet</w:t>
            </w:r>
            <w:proofErr w:type="spellEnd"/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7A81">
              <w:rPr>
                <w:rFonts w:ascii="Tahoma" w:hAnsi="Tahoma" w:cs="Tahoma"/>
                <w:sz w:val="16"/>
                <w:szCs w:val="16"/>
              </w:rPr>
              <w:t>Cruze</w:t>
            </w:r>
            <w:proofErr w:type="spellEnd"/>
            <w:r w:rsidRPr="006F7A81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F7A81" w:rsidRPr="006F7A81" w:rsidRDefault="006F7A81" w:rsidP="006F7A81">
      <w:pPr>
        <w:spacing w:after="0"/>
        <w:rPr>
          <w:rFonts w:ascii="Tahoma" w:hAnsi="Tahoma" w:cs="Tahoma"/>
          <w:sz w:val="16"/>
          <w:szCs w:val="16"/>
        </w:rPr>
      </w:pPr>
    </w:p>
    <w:sectPr w:rsidR="006F7A81" w:rsidRPr="006F7A81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0832E5"/>
    <w:rsid w:val="00125B5B"/>
    <w:rsid w:val="001502C3"/>
    <w:rsid w:val="001528E5"/>
    <w:rsid w:val="00187DBE"/>
    <w:rsid w:val="003C6598"/>
    <w:rsid w:val="00426A64"/>
    <w:rsid w:val="00517F49"/>
    <w:rsid w:val="00591B74"/>
    <w:rsid w:val="006F7A81"/>
    <w:rsid w:val="00712828"/>
    <w:rsid w:val="00741299"/>
    <w:rsid w:val="007A420C"/>
    <w:rsid w:val="00966A31"/>
    <w:rsid w:val="009705EF"/>
    <w:rsid w:val="00A353A1"/>
    <w:rsid w:val="00A47584"/>
    <w:rsid w:val="00A630EE"/>
    <w:rsid w:val="00A926F8"/>
    <w:rsid w:val="00BD19EF"/>
    <w:rsid w:val="00CF3D6B"/>
    <w:rsid w:val="00D31541"/>
    <w:rsid w:val="00D56534"/>
    <w:rsid w:val="00DE7D5F"/>
    <w:rsid w:val="00DF4231"/>
    <w:rsid w:val="00F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0A17-199D-4CC5-A7F6-F72EBC0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2020-08-03T07:08:00Z</dcterms:created>
  <dcterms:modified xsi:type="dcterms:W3CDTF">2021-05-14T12:47:00Z</dcterms:modified>
</cp:coreProperties>
</file>